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2C" w:rsidRDefault="007857BC" w:rsidP="007857BC">
      <w:pPr>
        <w:jc w:val="center"/>
        <w:rPr>
          <w:b/>
          <w:sz w:val="32"/>
          <w:szCs w:val="32"/>
          <w:u w:val="single"/>
        </w:rPr>
      </w:pPr>
      <w:r w:rsidRPr="007857BC">
        <w:rPr>
          <w:b/>
          <w:sz w:val="32"/>
          <w:szCs w:val="32"/>
          <w:u w:val="single"/>
        </w:rPr>
        <w:t>TRPNÝ ROD V PŘÍTOMNÉM ČASE PROSTÉM</w:t>
      </w:r>
    </w:p>
    <w:p w:rsidR="007857BC" w:rsidRPr="007857BC" w:rsidRDefault="007857BC" w:rsidP="007857BC">
      <w:pPr>
        <w:rPr>
          <w:sz w:val="24"/>
          <w:szCs w:val="24"/>
        </w:rPr>
      </w:pPr>
      <w:r w:rsidRPr="007857BC">
        <w:rPr>
          <w:sz w:val="24"/>
          <w:szCs w:val="24"/>
        </w:rPr>
        <w:t xml:space="preserve">Tvoří se podobně jako v češtině  </w:t>
      </w:r>
    </w:p>
    <w:p w:rsidR="007857BC" w:rsidRPr="007857BC" w:rsidRDefault="007857BC" w:rsidP="007857BC">
      <w:pPr>
        <w:rPr>
          <w:b/>
          <w:sz w:val="24"/>
          <w:szCs w:val="24"/>
          <w:u w:val="single"/>
        </w:rPr>
      </w:pPr>
      <w:r w:rsidRPr="007857BC">
        <w:rPr>
          <w:b/>
          <w:sz w:val="24"/>
          <w:szCs w:val="24"/>
          <w:u w:val="single"/>
        </w:rPr>
        <w:t>Skladba věty:</w:t>
      </w:r>
    </w:p>
    <w:p w:rsidR="007857BC" w:rsidRDefault="007857BC" w:rsidP="007857BC">
      <w:pPr>
        <w:rPr>
          <w:color w:val="4F6228" w:themeColor="accent3" w:themeShade="80"/>
          <w:sz w:val="28"/>
          <w:szCs w:val="28"/>
        </w:rPr>
      </w:pPr>
      <w:proofErr w:type="gramStart"/>
      <w:r w:rsidRPr="007857BC">
        <w:rPr>
          <w:color w:val="FF0000"/>
          <w:sz w:val="28"/>
          <w:szCs w:val="28"/>
        </w:rPr>
        <w:t>Osoba</w:t>
      </w:r>
      <w:r w:rsidRPr="007857BC">
        <w:rPr>
          <w:sz w:val="28"/>
          <w:szCs w:val="28"/>
        </w:rPr>
        <w:t xml:space="preserve">  + </w:t>
      </w:r>
      <w:r w:rsidRPr="007857BC">
        <w:rPr>
          <w:color w:val="0070C0"/>
          <w:sz w:val="28"/>
          <w:szCs w:val="28"/>
        </w:rPr>
        <w:t>pomocné</w:t>
      </w:r>
      <w:proofErr w:type="gramEnd"/>
      <w:r w:rsidRPr="007857BC">
        <w:rPr>
          <w:color w:val="0070C0"/>
          <w:sz w:val="28"/>
          <w:szCs w:val="28"/>
        </w:rPr>
        <w:t xml:space="preserve"> sloveso „být“ (</w:t>
      </w:r>
      <w:proofErr w:type="spellStart"/>
      <w:r w:rsidRPr="007857BC">
        <w:rPr>
          <w:color w:val="0070C0"/>
          <w:sz w:val="28"/>
          <w:szCs w:val="28"/>
        </w:rPr>
        <w:t>be</w:t>
      </w:r>
      <w:proofErr w:type="spellEnd"/>
      <w:r w:rsidRPr="007857BC">
        <w:rPr>
          <w:color w:val="0070C0"/>
          <w:sz w:val="28"/>
          <w:szCs w:val="28"/>
        </w:rPr>
        <w:t>)</w:t>
      </w:r>
      <w:r w:rsidRPr="007857BC">
        <w:rPr>
          <w:sz w:val="28"/>
          <w:szCs w:val="28"/>
        </w:rPr>
        <w:t xml:space="preserve"> + </w:t>
      </w:r>
      <w:r w:rsidRPr="007857BC">
        <w:rPr>
          <w:color w:val="4F6228" w:themeColor="accent3" w:themeShade="80"/>
          <w:sz w:val="28"/>
          <w:szCs w:val="28"/>
        </w:rPr>
        <w:t xml:space="preserve">plnovýznamové sloveso ve 3. </w:t>
      </w:r>
      <w:r w:rsidR="0055050F">
        <w:rPr>
          <w:color w:val="4F6228" w:themeColor="accent3" w:themeShade="80"/>
          <w:sz w:val="28"/>
          <w:szCs w:val="28"/>
        </w:rPr>
        <w:t>t</w:t>
      </w:r>
      <w:r w:rsidRPr="007857BC">
        <w:rPr>
          <w:color w:val="4F6228" w:themeColor="accent3" w:themeShade="80"/>
          <w:sz w:val="28"/>
          <w:szCs w:val="28"/>
        </w:rPr>
        <w:t>varu</w:t>
      </w:r>
    </w:p>
    <w:p w:rsidR="007857BC" w:rsidRPr="007857BC" w:rsidRDefault="007857BC" w:rsidP="007857BC">
      <w:pPr>
        <w:rPr>
          <w:b/>
          <w:sz w:val="24"/>
          <w:szCs w:val="24"/>
          <w:u w:val="single"/>
        </w:rPr>
      </w:pPr>
      <w:r w:rsidRPr="007857BC">
        <w:rPr>
          <w:sz w:val="24"/>
          <w:szCs w:val="24"/>
        </w:rPr>
        <w:t>Plnovýznamové sloveso za „</w:t>
      </w:r>
      <w:proofErr w:type="spellStart"/>
      <w:r w:rsidRPr="007857BC">
        <w:rPr>
          <w:sz w:val="24"/>
          <w:szCs w:val="24"/>
        </w:rPr>
        <w:t>be</w:t>
      </w:r>
      <w:proofErr w:type="spellEnd"/>
      <w:r w:rsidRPr="007857BC">
        <w:rPr>
          <w:sz w:val="24"/>
          <w:szCs w:val="24"/>
        </w:rPr>
        <w:t xml:space="preserve">“ má </w:t>
      </w:r>
      <w:proofErr w:type="gramStart"/>
      <w:r w:rsidRPr="007857BC">
        <w:rPr>
          <w:sz w:val="24"/>
          <w:szCs w:val="24"/>
        </w:rPr>
        <w:t xml:space="preserve">koncovku  </w:t>
      </w:r>
      <w:r w:rsidRPr="007857BC">
        <w:rPr>
          <w:b/>
          <w:sz w:val="24"/>
          <w:szCs w:val="24"/>
          <w:u w:val="single"/>
        </w:rPr>
        <w:t>–</w:t>
      </w:r>
      <w:proofErr w:type="spellStart"/>
      <w:r w:rsidRPr="007857BC">
        <w:rPr>
          <w:b/>
          <w:sz w:val="24"/>
          <w:szCs w:val="24"/>
          <w:u w:val="single"/>
        </w:rPr>
        <w:t>ed</w:t>
      </w:r>
      <w:proofErr w:type="spellEnd"/>
      <w:proofErr w:type="gramEnd"/>
      <w:r w:rsidRPr="007857BC">
        <w:rPr>
          <w:b/>
          <w:sz w:val="24"/>
          <w:szCs w:val="24"/>
        </w:rPr>
        <w:t xml:space="preserve"> (u pravidelných sloves</w:t>
      </w:r>
      <w:r w:rsidRPr="007857BC">
        <w:rPr>
          <w:sz w:val="24"/>
          <w:szCs w:val="24"/>
        </w:rPr>
        <w:t xml:space="preserve">), nebo </w:t>
      </w:r>
      <w:r w:rsidRPr="007857BC">
        <w:rPr>
          <w:b/>
          <w:sz w:val="24"/>
          <w:szCs w:val="24"/>
          <w:u w:val="single"/>
        </w:rPr>
        <w:t>3. tvar</w:t>
      </w:r>
      <w:r w:rsidRPr="007857BC">
        <w:rPr>
          <w:sz w:val="24"/>
          <w:szCs w:val="24"/>
          <w:u w:val="single"/>
        </w:rPr>
        <w:t xml:space="preserve"> (sloupec</w:t>
      </w:r>
      <w:r w:rsidRPr="007857BC">
        <w:rPr>
          <w:b/>
          <w:sz w:val="24"/>
          <w:szCs w:val="24"/>
          <w:u w:val="single"/>
        </w:rPr>
        <w:t xml:space="preserve">) u nepravidelných sloves </w:t>
      </w:r>
    </w:p>
    <w:p w:rsidR="007857BC" w:rsidRPr="007857BC" w:rsidRDefault="007857BC" w:rsidP="007857BC">
      <w:pPr>
        <w:rPr>
          <w:sz w:val="24"/>
          <w:szCs w:val="24"/>
        </w:rPr>
      </w:pPr>
      <w:r w:rsidRPr="007857BC">
        <w:rPr>
          <w:sz w:val="24"/>
          <w:szCs w:val="24"/>
        </w:rPr>
        <w:t>Může se překládat tak jako v češtině</w:t>
      </w:r>
    </w:p>
    <w:p w:rsidR="007857BC" w:rsidRPr="007857BC" w:rsidRDefault="007857BC" w:rsidP="007857BC">
      <w:pPr>
        <w:rPr>
          <w:b/>
          <w:sz w:val="24"/>
          <w:szCs w:val="24"/>
          <w:u w:val="single"/>
        </w:rPr>
      </w:pPr>
      <w:r w:rsidRPr="007857BC">
        <w:rPr>
          <w:b/>
          <w:sz w:val="24"/>
          <w:szCs w:val="24"/>
          <w:u w:val="single"/>
        </w:rPr>
        <w:t xml:space="preserve">Příklady: </w:t>
      </w:r>
    </w:p>
    <w:p w:rsidR="007857BC" w:rsidRPr="007857BC" w:rsidRDefault="007857BC" w:rsidP="007857BC">
      <w:pPr>
        <w:rPr>
          <w:color w:val="4F6228" w:themeColor="accent3" w:themeShade="80"/>
          <w:sz w:val="24"/>
          <w:szCs w:val="24"/>
        </w:rPr>
      </w:pPr>
      <w:r w:rsidRPr="007857BC">
        <w:rPr>
          <w:sz w:val="24"/>
          <w:szCs w:val="24"/>
        </w:rPr>
        <w:t xml:space="preserve">Dům je postaven.  </w:t>
      </w:r>
      <w:proofErr w:type="spellStart"/>
      <w:r w:rsidRPr="007857BC">
        <w:rPr>
          <w:color w:val="C00000"/>
          <w:sz w:val="24"/>
          <w:szCs w:val="24"/>
        </w:rPr>
        <w:t>The</w:t>
      </w:r>
      <w:proofErr w:type="spellEnd"/>
      <w:r w:rsidRPr="007857BC">
        <w:rPr>
          <w:color w:val="C00000"/>
          <w:sz w:val="24"/>
          <w:szCs w:val="24"/>
        </w:rPr>
        <w:t xml:space="preserve"> house</w:t>
      </w:r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0070C0"/>
          <w:sz w:val="24"/>
          <w:szCs w:val="24"/>
        </w:rPr>
        <w:t>is</w:t>
      </w:r>
      <w:proofErr w:type="spellEnd"/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4F6228" w:themeColor="accent3" w:themeShade="80"/>
          <w:sz w:val="24"/>
          <w:szCs w:val="24"/>
        </w:rPr>
        <w:t>built</w:t>
      </w:r>
      <w:proofErr w:type="spellEnd"/>
      <w:r w:rsidRPr="007857BC">
        <w:rPr>
          <w:color w:val="4F6228" w:themeColor="accent3" w:themeShade="80"/>
          <w:sz w:val="24"/>
          <w:szCs w:val="24"/>
        </w:rPr>
        <w:t xml:space="preserve">. </w:t>
      </w:r>
    </w:p>
    <w:p w:rsidR="007857BC" w:rsidRPr="007857BC" w:rsidRDefault="007857BC" w:rsidP="007857BC">
      <w:pPr>
        <w:rPr>
          <w:sz w:val="24"/>
          <w:szCs w:val="24"/>
        </w:rPr>
      </w:pPr>
      <w:r w:rsidRPr="007857BC">
        <w:rPr>
          <w:sz w:val="24"/>
          <w:szCs w:val="24"/>
        </w:rPr>
        <w:t xml:space="preserve">Kniha je napsána. </w:t>
      </w:r>
      <w:proofErr w:type="spellStart"/>
      <w:r w:rsidRPr="007857BC">
        <w:rPr>
          <w:color w:val="FF0000"/>
          <w:sz w:val="24"/>
          <w:szCs w:val="24"/>
        </w:rPr>
        <w:t>The</w:t>
      </w:r>
      <w:proofErr w:type="spellEnd"/>
      <w:r w:rsidRPr="007857BC">
        <w:rPr>
          <w:color w:val="FF0000"/>
          <w:sz w:val="24"/>
          <w:szCs w:val="24"/>
        </w:rPr>
        <w:t xml:space="preserve"> </w:t>
      </w:r>
      <w:proofErr w:type="spellStart"/>
      <w:r w:rsidRPr="007857BC">
        <w:rPr>
          <w:color w:val="FF0000"/>
          <w:sz w:val="24"/>
          <w:szCs w:val="24"/>
        </w:rPr>
        <w:t>book</w:t>
      </w:r>
      <w:proofErr w:type="spellEnd"/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0070C0"/>
          <w:sz w:val="24"/>
          <w:szCs w:val="24"/>
        </w:rPr>
        <w:t>is</w:t>
      </w:r>
      <w:proofErr w:type="spellEnd"/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4F6228" w:themeColor="accent3" w:themeShade="80"/>
          <w:sz w:val="24"/>
          <w:szCs w:val="24"/>
        </w:rPr>
        <w:t>written</w:t>
      </w:r>
      <w:proofErr w:type="spellEnd"/>
      <w:r w:rsidRPr="007857BC">
        <w:rPr>
          <w:color w:val="4F6228" w:themeColor="accent3" w:themeShade="80"/>
          <w:sz w:val="24"/>
          <w:szCs w:val="24"/>
        </w:rPr>
        <w:t>.</w:t>
      </w:r>
      <w:r w:rsidRPr="007857BC">
        <w:rPr>
          <w:sz w:val="24"/>
          <w:szCs w:val="24"/>
        </w:rPr>
        <w:t xml:space="preserve"> </w:t>
      </w:r>
    </w:p>
    <w:p w:rsidR="007857BC" w:rsidRPr="007857BC" w:rsidRDefault="007857BC" w:rsidP="007857BC">
      <w:pPr>
        <w:rPr>
          <w:sz w:val="24"/>
          <w:szCs w:val="24"/>
        </w:rPr>
      </w:pPr>
      <w:r w:rsidRPr="007857BC">
        <w:rPr>
          <w:sz w:val="24"/>
          <w:szCs w:val="24"/>
        </w:rPr>
        <w:t xml:space="preserve">Lidé jsou tázáni. </w:t>
      </w:r>
      <w:proofErr w:type="spellStart"/>
      <w:r w:rsidRPr="007857BC">
        <w:rPr>
          <w:color w:val="FF0000"/>
          <w:sz w:val="24"/>
          <w:szCs w:val="24"/>
        </w:rPr>
        <w:t>The</w:t>
      </w:r>
      <w:proofErr w:type="spellEnd"/>
      <w:r w:rsidRPr="007857BC">
        <w:rPr>
          <w:color w:val="FF0000"/>
          <w:sz w:val="24"/>
          <w:szCs w:val="24"/>
        </w:rPr>
        <w:t xml:space="preserve"> </w:t>
      </w:r>
      <w:proofErr w:type="spellStart"/>
      <w:r w:rsidRPr="007857BC">
        <w:rPr>
          <w:color w:val="FF0000"/>
          <w:sz w:val="24"/>
          <w:szCs w:val="24"/>
        </w:rPr>
        <w:t>people</w:t>
      </w:r>
      <w:proofErr w:type="spellEnd"/>
      <w:r w:rsidRPr="007857BC">
        <w:rPr>
          <w:sz w:val="24"/>
          <w:szCs w:val="24"/>
        </w:rPr>
        <w:t xml:space="preserve"> </w:t>
      </w:r>
      <w:r w:rsidRPr="007857BC">
        <w:rPr>
          <w:color w:val="0070C0"/>
          <w:sz w:val="24"/>
          <w:szCs w:val="24"/>
        </w:rPr>
        <w:t>are</w:t>
      </w:r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4F6228" w:themeColor="accent3" w:themeShade="80"/>
          <w:sz w:val="24"/>
          <w:szCs w:val="24"/>
        </w:rPr>
        <w:t>asked</w:t>
      </w:r>
      <w:proofErr w:type="spellEnd"/>
      <w:r w:rsidRPr="007857BC">
        <w:rPr>
          <w:color w:val="4F6228" w:themeColor="accent3" w:themeShade="80"/>
          <w:sz w:val="24"/>
          <w:szCs w:val="24"/>
        </w:rPr>
        <w:t>.</w:t>
      </w:r>
    </w:p>
    <w:p w:rsidR="007857BC" w:rsidRPr="007857BC" w:rsidRDefault="007857BC" w:rsidP="007857BC">
      <w:pPr>
        <w:rPr>
          <w:color w:val="4F6228" w:themeColor="accent3" w:themeShade="80"/>
          <w:sz w:val="24"/>
          <w:szCs w:val="24"/>
        </w:rPr>
      </w:pPr>
      <w:r w:rsidRPr="007857BC">
        <w:rPr>
          <w:sz w:val="24"/>
          <w:szCs w:val="24"/>
        </w:rPr>
        <w:t xml:space="preserve"> Papír je recyklován. </w:t>
      </w:r>
      <w:proofErr w:type="spellStart"/>
      <w:r w:rsidRPr="007857BC">
        <w:rPr>
          <w:color w:val="FF0000"/>
          <w:sz w:val="24"/>
          <w:szCs w:val="24"/>
        </w:rPr>
        <w:t>Paper</w:t>
      </w:r>
      <w:proofErr w:type="spellEnd"/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0070C0"/>
          <w:sz w:val="24"/>
          <w:szCs w:val="24"/>
        </w:rPr>
        <w:t>is</w:t>
      </w:r>
      <w:proofErr w:type="spellEnd"/>
      <w:r w:rsidRPr="007857BC">
        <w:rPr>
          <w:color w:val="0070C0"/>
          <w:sz w:val="24"/>
          <w:szCs w:val="24"/>
        </w:rPr>
        <w:t xml:space="preserve"> </w:t>
      </w:r>
      <w:proofErr w:type="spellStart"/>
      <w:r w:rsidRPr="007857BC">
        <w:rPr>
          <w:color w:val="4F6228" w:themeColor="accent3" w:themeShade="80"/>
          <w:sz w:val="24"/>
          <w:szCs w:val="24"/>
        </w:rPr>
        <w:t>recycled</w:t>
      </w:r>
      <w:proofErr w:type="spellEnd"/>
      <w:r w:rsidRPr="007857BC">
        <w:rPr>
          <w:color w:val="4F6228" w:themeColor="accent3" w:themeShade="80"/>
          <w:sz w:val="24"/>
          <w:szCs w:val="24"/>
        </w:rPr>
        <w:t>.</w:t>
      </w:r>
    </w:p>
    <w:p w:rsidR="007857BC" w:rsidRDefault="007857BC" w:rsidP="007857BC"/>
    <w:p w:rsidR="007857BC" w:rsidRPr="007857BC" w:rsidRDefault="007857BC" w:rsidP="007857BC">
      <w:pPr>
        <w:rPr>
          <w:sz w:val="24"/>
          <w:szCs w:val="24"/>
        </w:rPr>
      </w:pPr>
      <w:r w:rsidRPr="007857BC">
        <w:rPr>
          <w:sz w:val="24"/>
          <w:szCs w:val="24"/>
        </w:rPr>
        <w:t xml:space="preserve">Pokud vyjadřujeme, kdo např. danou věc udělal (kým byla daná věc udělána), </w:t>
      </w:r>
      <w:proofErr w:type="gramStart"/>
      <w:r w:rsidRPr="007857BC">
        <w:rPr>
          <w:sz w:val="24"/>
          <w:szCs w:val="24"/>
        </w:rPr>
        <w:t>použijeme</w:t>
      </w:r>
      <w:proofErr w:type="gramEnd"/>
      <w:r w:rsidRPr="007857BC">
        <w:rPr>
          <w:sz w:val="24"/>
          <w:szCs w:val="24"/>
        </w:rPr>
        <w:t xml:space="preserve"> předložku </w:t>
      </w:r>
      <w:proofErr w:type="gramStart"/>
      <w:r w:rsidRPr="007857BC">
        <w:rPr>
          <w:b/>
          <w:sz w:val="24"/>
          <w:szCs w:val="24"/>
          <w:u w:val="single"/>
        </w:rPr>
        <w:t>BY</w:t>
      </w:r>
      <w:proofErr w:type="gramEnd"/>
      <w:r w:rsidRPr="007857BC">
        <w:rPr>
          <w:sz w:val="24"/>
          <w:szCs w:val="24"/>
        </w:rPr>
        <w:t xml:space="preserve"> (nepřekládá se). </w:t>
      </w:r>
    </w:p>
    <w:p w:rsidR="007857BC" w:rsidRPr="007857BC" w:rsidRDefault="007857BC" w:rsidP="007857BC">
      <w:pPr>
        <w:rPr>
          <w:color w:val="4F6228" w:themeColor="accent3" w:themeShade="80"/>
          <w:sz w:val="24"/>
          <w:szCs w:val="24"/>
        </w:rPr>
      </w:pPr>
      <w:r w:rsidRPr="007857BC">
        <w:rPr>
          <w:sz w:val="24"/>
          <w:szCs w:val="24"/>
        </w:rPr>
        <w:t xml:space="preserve">Např. </w:t>
      </w:r>
      <w:proofErr w:type="spellStart"/>
      <w:r w:rsidRPr="007857BC">
        <w:rPr>
          <w:color w:val="FF0000"/>
          <w:sz w:val="24"/>
          <w:szCs w:val="24"/>
        </w:rPr>
        <w:t>The</w:t>
      </w:r>
      <w:proofErr w:type="spellEnd"/>
      <w:r w:rsidRPr="007857BC">
        <w:rPr>
          <w:color w:val="FF0000"/>
          <w:sz w:val="24"/>
          <w:szCs w:val="24"/>
        </w:rPr>
        <w:t xml:space="preserve"> </w:t>
      </w:r>
      <w:proofErr w:type="spellStart"/>
      <w:r w:rsidRPr="007857BC">
        <w:rPr>
          <w:color w:val="FF0000"/>
          <w:sz w:val="24"/>
          <w:szCs w:val="24"/>
        </w:rPr>
        <w:t>book</w:t>
      </w:r>
      <w:proofErr w:type="spellEnd"/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0070C0"/>
          <w:sz w:val="24"/>
          <w:szCs w:val="24"/>
        </w:rPr>
        <w:t>is</w:t>
      </w:r>
      <w:proofErr w:type="spellEnd"/>
      <w:r w:rsidRPr="007857BC">
        <w:rPr>
          <w:sz w:val="24"/>
          <w:szCs w:val="24"/>
        </w:rPr>
        <w:t xml:space="preserve"> </w:t>
      </w:r>
      <w:proofErr w:type="spellStart"/>
      <w:r w:rsidRPr="007857BC">
        <w:rPr>
          <w:color w:val="4F6228" w:themeColor="accent3" w:themeShade="80"/>
          <w:sz w:val="24"/>
          <w:szCs w:val="24"/>
        </w:rPr>
        <w:t>written</w:t>
      </w:r>
      <w:proofErr w:type="spellEnd"/>
      <w:r w:rsidRPr="007857BC">
        <w:rPr>
          <w:sz w:val="24"/>
          <w:szCs w:val="24"/>
        </w:rPr>
        <w:t xml:space="preserve"> </w:t>
      </w:r>
      <w:r w:rsidRPr="007857BC">
        <w:rPr>
          <w:b/>
          <w:sz w:val="24"/>
          <w:szCs w:val="24"/>
          <w:u w:val="single"/>
        </w:rPr>
        <w:t>BY</w:t>
      </w:r>
      <w:r w:rsidRPr="007857BC">
        <w:rPr>
          <w:sz w:val="24"/>
          <w:szCs w:val="24"/>
        </w:rPr>
        <w:t xml:space="preserve"> Karel Čapek. = Kniha je napsána Karlem Čapkem.</w:t>
      </w:r>
    </w:p>
    <w:p w:rsidR="007857BC" w:rsidRPr="007857BC" w:rsidRDefault="007857BC" w:rsidP="007857BC">
      <w:pPr>
        <w:rPr>
          <w:color w:val="4F6228" w:themeColor="accent3" w:themeShade="80"/>
          <w:sz w:val="24"/>
          <w:szCs w:val="24"/>
        </w:rPr>
      </w:pPr>
    </w:p>
    <w:p w:rsidR="007857BC" w:rsidRPr="007857BC" w:rsidRDefault="007857BC" w:rsidP="007857BC">
      <w:pPr>
        <w:rPr>
          <w:sz w:val="28"/>
          <w:szCs w:val="28"/>
        </w:rPr>
      </w:pPr>
    </w:p>
    <w:sectPr w:rsidR="007857BC" w:rsidRPr="007857BC" w:rsidSect="00A9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7BC"/>
    <w:rsid w:val="00004F28"/>
    <w:rsid w:val="00021C4A"/>
    <w:rsid w:val="00023517"/>
    <w:rsid w:val="000238EC"/>
    <w:rsid w:val="00034C5D"/>
    <w:rsid w:val="00062894"/>
    <w:rsid w:val="0006354A"/>
    <w:rsid w:val="000641D7"/>
    <w:rsid w:val="00064910"/>
    <w:rsid w:val="00067803"/>
    <w:rsid w:val="00071707"/>
    <w:rsid w:val="00073C95"/>
    <w:rsid w:val="00075CA7"/>
    <w:rsid w:val="000778F8"/>
    <w:rsid w:val="00077BB1"/>
    <w:rsid w:val="00077C1E"/>
    <w:rsid w:val="00082519"/>
    <w:rsid w:val="00083018"/>
    <w:rsid w:val="000860E9"/>
    <w:rsid w:val="000861BD"/>
    <w:rsid w:val="0009458C"/>
    <w:rsid w:val="000952D6"/>
    <w:rsid w:val="000B52CC"/>
    <w:rsid w:val="000C30EC"/>
    <w:rsid w:val="000C5EEF"/>
    <w:rsid w:val="000D1979"/>
    <w:rsid w:val="000D1D8E"/>
    <w:rsid w:val="000D7375"/>
    <w:rsid w:val="000F69A8"/>
    <w:rsid w:val="00112102"/>
    <w:rsid w:val="00112238"/>
    <w:rsid w:val="00116A0F"/>
    <w:rsid w:val="001264FB"/>
    <w:rsid w:val="00130660"/>
    <w:rsid w:val="001430D1"/>
    <w:rsid w:val="00147ADB"/>
    <w:rsid w:val="0015104A"/>
    <w:rsid w:val="0015312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E3CBA"/>
    <w:rsid w:val="001E47DF"/>
    <w:rsid w:val="002234E0"/>
    <w:rsid w:val="00226FB8"/>
    <w:rsid w:val="00230CE4"/>
    <w:rsid w:val="0025425E"/>
    <w:rsid w:val="00263A79"/>
    <w:rsid w:val="002655C1"/>
    <w:rsid w:val="00271342"/>
    <w:rsid w:val="00272AFE"/>
    <w:rsid w:val="002848B7"/>
    <w:rsid w:val="00287A5D"/>
    <w:rsid w:val="00292FD6"/>
    <w:rsid w:val="002A152A"/>
    <w:rsid w:val="002A1B25"/>
    <w:rsid w:val="002A4233"/>
    <w:rsid w:val="002A4EB2"/>
    <w:rsid w:val="002B7D63"/>
    <w:rsid w:val="002C2F62"/>
    <w:rsid w:val="002C7E0D"/>
    <w:rsid w:val="002E07D4"/>
    <w:rsid w:val="002E0AF0"/>
    <w:rsid w:val="002E11FD"/>
    <w:rsid w:val="003075AF"/>
    <w:rsid w:val="003100FD"/>
    <w:rsid w:val="00313ADE"/>
    <w:rsid w:val="00313F4C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E0A"/>
    <w:rsid w:val="00354EA6"/>
    <w:rsid w:val="003604D9"/>
    <w:rsid w:val="0036545A"/>
    <w:rsid w:val="0036762E"/>
    <w:rsid w:val="003700C1"/>
    <w:rsid w:val="00375228"/>
    <w:rsid w:val="0038317B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D3617"/>
    <w:rsid w:val="003D5694"/>
    <w:rsid w:val="003E0454"/>
    <w:rsid w:val="003E1006"/>
    <w:rsid w:val="003E24A6"/>
    <w:rsid w:val="003E4474"/>
    <w:rsid w:val="003E6BCF"/>
    <w:rsid w:val="003E6E57"/>
    <w:rsid w:val="003F5F4D"/>
    <w:rsid w:val="003F7CED"/>
    <w:rsid w:val="00424852"/>
    <w:rsid w:val="0042694D"/>
    <w:rsid w:val="00427D5F"/>
    <w:rsid w:val="00435052"/>
    <w:rsid w:val="0043628A"/>
    <w:rsid w:val="004478A6"/>
    <w:rsid w:val="004538FC"/>
    <w:rsid w:val="004552D5"/>
    <w:rsid w:val="0049287A"/>
    <w:rsid w:val="004B3A24"/>
    <w:rsid w:val="004C32B8"/>
    <w:rsid w:val="004C694A"/>
    <w:rsid w:val="004D4521"/>
    <w:rsid w:val="004D6BFC"/>
    <w:rsid w:val="004E0413"/>
    <w:rsid w:val="004F3A14"/>
    <w:rsid w:val="004F6653"/>
    <w:rsid w:val="00503C8C"/>
    <w:rsid w:val="00506247"/>
    <w:rsid w:val="005273B8"/>
    <w:rsid w:val="00527DB8"/>
    <w:rsid w:val="00537BC9"/>
    <w:rsid w:val="00542FFD"/>
    <w:rsid w:val="00547F74"/>
    <w:rsid w:val="0055050F"/>
    <w:rsid w:val="005544E8"/>
    <w:rsid w:val="0055490E"/>
    <w:rsid w:val="005572BF"/>
    <w:rsid w:val="005600FE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A1FE9"/>
    <w:rsid w:val="005B2F4D"/>
    <w:rsid w:val="005D7A22"/>
    <w:rsid w:val="005E64B0"/>
    <w:rsid w:val="005E6983"/>
    <w:rsid w:val="005F11D7"/>
    <w:rsid w:val="005F56C8"/>
    <w:rsid w:val="00601B95"/>
    <w:rsid w:val="00604AF4"/>
    <w:rsid w:val="006063AF"/>
    <w:rsid w:val="006071C7"/>
    <w:rsid w:val="00622A6E"/>
    <w:rsid w:val="00622AC9"/>
    <w:rsid w:val="00624DFB"/>
    <w:rsid w:val="00627B4C"/>
    <w:rsid w:val="00657111"/>
    <w:rsid w:val="00660577"/>
    <w:rsid w:val="00660AC5"/>
    <w:rsid w:val="00666E4D"/>
    <w:rsid w:val="006762C6"/>
    <w:rsid w:val="00676996"/>
    <w:rsid w:val="006801C0"/>
    <w:rsid w:val="0069089A"/>
    <w:rsid w:val="00696AD1"/>
    <w:rsid w:val="006B7AC1"/>
    <w:rsid w:val="006C1575"/>
    <w:rsid w:val="006C4B97"/>
    <w:rsid w:val="006D4671"/>
    <w:rsid w:val="006D5865"/>
    <w:rsid w:val="006E11C7"/>
    <w:rsid w:val="006E44A3"/>
    <w:rsid w:val="006E7650"/>
    <w:rsid w:val="006F07D0"/>
    <w:rsid w:val="0070187C"/>
    <w:rsid w:val="00701C97"/>
    <w:rsid w:val="00702E77"/>
    <w:rsid w:val="0070341C"/>
    <w:rsid w:val="0070689A"/>
    <w:rsid w:val="00714264"/>
    <w:rsid w:val="007173A5"/>
    <w:rsid w:val="007227D3"/>
    <w:rsid w:val="0072711E"/>
    <w:rsid w:val="0073227E"/>
    <w:rsid w:val="00735AAD"/>
    <w:rsid w:val="00737710"/>
    <w:rsid w:val="00740B69"/>
    <w:rsid w:val="007432B5"/>
    <w:rsid w:val="00751650"/>
    <w:rsid w:val="007628DB"/>
    <w:rsid w:val="0076359D"/>
    <w:rsid w:val="007743E0"/>
    <w:rsid w:val="00776316"/>
    <w:rsid w:val="007823ED"/>
    <w:rsid w:val="0078255E"/>
    <w:rsid w:val="007857BC"/>
    <w:rsid w:val="00785FDC"/>
    <w:rsid w:val="007A15F5"/>
    <w:rsid w:val="007A1DE2"/>
    <w:rsid w:val="007A4733"/>
    <w:rsid w:val="007A5A06"/>
    <w:rsid w:val="007B5EE3"/>
    <w:rsid w:val="007C6E79"/>
    <w:rsid w:val="007D4453"/>
    <w:rsid w:val="007D6A90"/>
    <w:rsid w:val="007E3EAA"/>
    <w:rsid w:val="007F76AC"/>
    <w:rsid w:val="007F78BF"/>
    <w:rsid w:val="00802D77"/>
    <w:rsid w:val="00807CF8"/>
    <w:rsid w:val="00807F25"/>
    <w:rsid w:val="0081244C"/>
    <w:rsid w:val="00817A8C"/>
    <w:rsid w:val="008216E5"/>
    <w:rsid w:val="00840C4D"/>
    <w:rsid w:val="00841849"/>
    <w:rsid w:val="00856858"/>
    <w:rsid w:val="00865307"/>
    <w:rsid w:val="008658E2"/>
    <w:rsid w:val="00881D39"/>
    <w:rsid w:val="00886649"/>
    <w:rsid w:val="00892708"/>
    <w:rsid w:val="008A09C3"/>
    <w:rsid w:val="008A45E4"/>
    <w:rsid w:val="008B38D2"/>
    <w:rsid w:val="008C3E6A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4028"/>
    <w:rsid w:val="00925002"/>
    <w:rsid w:val="009273B5"/>
    <w:rsid w:val="00927E80"/>
    <w:rsid w:val="009355F9"/>
    <w:rsid w:val="0094669F"/>
    <w:rsid w:val="00951696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B120F"/>
    <w:rsid w:val="009B6760"/>
    <w:rsid w:val="009C2013"/>
    <w:rsid w:val="009C3021"/>
    <w:rsid w:val="009C7282"/>
    <w:rsid w:val="009D345D"/>
    <w:rsid w:val="009D4039"/>
    <w:rsid w:val="009D49AF"/>
    <w:rsid w:val="009E0A43"/>
    <w:rsid w:val="009E46CF"/>
    <w:rsid w:val="009E7EC6"/>
    <w:rsid w:val="009F163D"/>
    <w:rsid w:val="009F63EF"/>
    <w:rsid w:val="00A146D8"/>
    <w:rsid w:val="00A178FB"/>
    <w:rsid w:val="00A232D8"/>
    <w:rsid w:val="00A26BFA"/>
    <w:rsid w:val="00A30B51"/>
    <w:rsid w:val="00A337A5"/>
    <w:rsid w:val="00A348F8"/>
    <w:rsid w:val="00A43D76"/>
    <w:rsid w:val="00A70035"/>
    <w:rsid w:val="00A96E2C"/>
    <w:rsid w:val="00AA15F6"/>
    <w:rsid w:val="00AA288F"/>
    <w:rsid w:val="00AA7D07"/>
    <w:rsid w:val="00AD2720"/>
    <w:rsid w:val="00AD2A6B"/>
    <w:rsid w:val="00AD34D7"/>
    <w:rsid w:val="00AE1B8F"/>
    <w:rsid w:val="00AE3897"/>
    <w:rsid w:val="00AF4352"/>
    <w:rsid w:val="00AF77DA"/>
    <w:rsid w:val="00B1470F"/>
    <w:rsid w:val="00B15274"/>
    <w:rsid w:val="00B16E45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5D7D"/>
    <w:rsid w:val="00BA7766"/>
    <w:rsid w:val="00BB1AA1"/>
    <w:rsid w:val="00BB6FA7"/>
    <w:rsid w:val="00BB7042"/>
    <w:rsid w:val="00BC077D"/>
    <w:rsid w:val="00BC3CD9"/>
    <w:rsid w:val="00BD122E"/>
    <w:rsid w:val="00BD7AAF"/>
    <w:rsid w:val="00BF258E"/>
    <w:rsid w:val="00C0432C"/>
    <w:rsid w:val="00C076AF"/>
    <w:rsid w:val="00C22D5A"/>
    <w:rsid w:val="00C274B0"/>
    <w:rsid w:val="00C34439"/>
    <w:rsid w:val="00C50947"/>
    <w:rsid w:val="00C51363"/>
    <w:rsid w:val="00C52158"/>
    <w:rsid w:val="00C56F30"/>
    <w:rsid w:val="00C6036A"/>
    <w:rsid w:val="00C72005"/>
    <w:rsid w:val="00C83344"/>
    <w:rsid w:val="00C85B23"/>
    <w:rsid w:val="00CA1586"/>
    <w:rsid w:val="00CA51E0"/>
    <w:rsid w:val="00CA5723"/>
    <w:rsid w:val="00CA6D3C"/>
    <w:rsid w:val="00CB2789"/>
    <w:rsid w:val="00CD69BD"/>
    <w:rsid w:val="00CD7DAE"/>
    <w:rsid w:val="00CE33FE"/>
    <w:rsid w:val="00CF266F"/>
    <w:rsid w:val="00CF5D72"/>
    <w:rsid w:val="00D25840"/>
    <w:rsid w:val="00D31DD4"/>
    <w:rsid w:val="00D32A7B"/>
    <w:rsid w:val="00D362BA"/>
    <w:rsid w:val="00D402C2"/>
    <w:rsid w:val="00D450A0"/>
    <w:rsid w:val="00D45725"/>
    <w:rsid w:val="00D45758"/>
    <w:rsid w:val="00D72B1B"/>
    <w:rsid w:val="00D76834"/>
    <w:rsid w:val="00D92E21"/>
    <w:rsid w:val="00DB580E"/>
    <w:rsid w:val="00DD0DC9"/>
    <w:rsid w:val="00DD24F5"/>
    <w:rsid w:val="00DE3FAA"/>
    <w:rsid w:val="00DE5A02"/>
    <w:rsid w:val="00DF2141"/>
    <w:rsid w:val="00E003B9"/>
    <w:rsid w:val="00E02A3E"/>
    <w:rsid w:val="00E07FD5"/>
    <w:rsid w:val="00E10626"/>
    <w:rsid w:val="00E108C3"/>
    <w:rsid w:val="00E32756"/>
    <w:rsid w:val="00E3566A"/>
    <w:rsid w:val="00E64D96"/>
    <w:rsid w:val="00E80E0A"/>
    <w:rsid w:val="00E82876"/>
    <w:rsid w:val="00EA0B08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E49F4"/>
    <w:rsid w:val="00F34C46"/>
    <w:rsid w:val="00F474B6"/>
    <w:rsid w:val="00F87A5C"/>
    <w:rsid w:val="00FA2249"/>
    <w:rsid w:val="00FB0A7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6B38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580</Characters>
  <Application>Microsoft Office Word</Application>
  <DocSecurity>0</DocSecurity>
  <Lines>4</Lines>
  <Paragraphs>1</Paragraphs>
  <ScaleCrop>false</ScaleCrop>
  <Company>Základní škola Dobrá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2</cp:revision>
  <dcterms:created xsi:type="dcterms:W3CDTF">2020-04-16T05:35:00Z</dcterms:created>
  <dcterms:modified xsi:type="dcterms:W3CDTF">2020-04-16T05:49:00Z</dcterms:modified>
</cp:coreProperties>
</file>